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067281">
        <w:rPr>
          <w:b/>
          <w:bCs/>
          <w:sz w:val="26"/>
          <w:szCs w:val="26"/>
        </w:rPr>
        <w:t xml:space="preserve">KÉ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FF5EE0">
        <w:rPr>
          <w:b/>
          <w:sz w:val="26"/>
          <w:szCs w:val="26"/>
        </w:rPr>
        <w:t>24</w:t>
      </w:r>
      <w:r w:rsidR="006C3B33" w:rsidRPr="00EF46C4">
        <w:rPr>
          <w:b/>
          <w:sz w:val="26"/>
          <w:szCs w:val="26"/>
        </w:rPr>
        <w:t>/</w:t>
      </w:r>
      <w:r w:rsidR="009C64D0">
        <w:rPr>
          <w:b/>
          <w:sz w:val="26"/>
          <w:szCs w:val="26"/>
        </w:rPr>
        <w:t>8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FF5EE0">
        <w:rPr>
          <w:b/>
          <w:sz w:val="26"/>
          <w:szCs w:val="26"/>
        </w:rPr>
        <w:t>30</w:t>
      </w:r>
      <w:r w:rsidR="006C3B33" w:rsidRPr="00EF46C4">
        <w:rPr>
          <w:b/>
          <w:sz w:val="26"/>
          <w:szCs w:val="26"/>
        </w:rPr>
        <w:t>/</w:t>
      </w:r>
      <w:r w:rsidR="000E1DD5">
        <w:rPr>
          <w:b/>
          <w:sz w:val="26"/>
          <w:szCs w:val="26"/>
        </w:rPr>
        <w:t>8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FF5EE0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F5EE0">
              <w:rPr>
                <w:b/>
                <w:sz w:val="26"/>
                <w:szCs w:val="26"/>
              </w:rPr>
              <w:t>24</w:t>
            </w:r>
            <w:r w:rsidR="00313787">
              <w:rPr>
                <w:b/>
                <w:sz w:val="26"/>
                <w:szCs w:val="26"/>
              </w:rPr>
              <w:t>/</w:t>
            </w:r>
            <w:r w:rsidR="009C64D0">
              <w:rPr>
                <w:b/>
                <w:sz w:val="26"/>
                <w:szCs w:val="26"/>
              </w:rPr>
              <w:t>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CA30F5" w:rsidRPr="000A0320" w:rsidRDefault="0039261C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Giao ban BGH: </w:t>
            </w:r>
            <w:r w:rsidR="0073426E"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</w:p>
        </w:tc>
        <w:tc>
          <w:tcPr>
            <w:tcW w:w="4578" w:type="dxa"/>
            <w:vAlign w:val="center"/>
          </w:tcPr>
          <w:p w:rsidR="00425D1B" w:rsidRPr="000A0320" w:rsidRDefault="00F94402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FF5EE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FF5EE0">
              <w:rPr>
                <w:b/>
                <w:sz w:val="26"/>
                <w:szCs w:val="26"/>
                <w:lang w:val="da-DK"/>
              </w:rPr>
              <w:t>25</w:t>
            </w:r>
            <w:r>
              <w:rPr>
                <w:b/>
                <w:sz w:val="26"/>
                <w:szCs w:val="26"/>
                <w:lang w:val="da-DK"/>
              </w:rPr>
              <w:t>/8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FF5EE0" w:rsidRDefault="00FF5EE0" w:rsidP="00723B17">
            <w:pPr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F5EE0">
              <w:rPr>
                <w:b/>
                <w:color w:val="000000" w:themeColor="text1"/>
                <w:sz w:val="26"/>
                <w:szCs w:val="26"/>
                <w:lang w:val="da-DK"/>
              </w:rPr>
              <w:t>Tập trung học sinh lớp 9 lên lớp 10: 7 giờ 30</w:t>
            </w:r>
          </w:p>
        </w:tc>
        <w:tc>
          <w:tcPr>
            <w:tcW w:w="4578" w:type="dxa"/>
            <w:vAlign w:val="center"/>
          </w:tcPr>
          <w:p w:rsidR="0073426E" w:rsidRDefault="0073426E" w:rsidP="001D073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727652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FF5EE0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FF5EE0">
              <w:rPr>
                <w:b/>
                <w:sz w:val="26"/>
                <w:szCs w:val="26"/>
              </w:rPr>
              <w:t>26</w:t>
            </w:r>
            <w:r>
              <w:rPr>
                <w:b/>
                <w:sz w:val="26"/>
                <w:szCs w:val="26"/>
              </w:rPr>
              <w:t>/8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3426E" w:rsidRPr="000A0320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3426E" w:rsidRDefault="0073426E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3426E" w:rsidRPr="000A0320" w:rsidRDefault="0073426E" w:rsidP="002A3B2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3426E" w:rsidRPr="009A5936" w:rsidRDefault="0073426E" w:rsidP="00FF5EE0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</w:t>
            </w:r>
            <w:r w:rsidR="00FF5EE0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25443A" w:rsidRDefault="0025443A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liên tịch: 7 giờ 30</w:t>
            </w:r>
          </w:p>
          <w:p w:rsidR="0025443A" w:rsidRDefault="0025443A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cơ quan: 9 giờ</w:t>
            </w:r>
          </w:p>
          <w:p w:rsidR="0025443A" w:rsidRDefault="0025443A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tổ chuyên môn: 10 giờ</w:t>
            </w:r>
          </w:p>
          <w:p w:rsidR="0073426E" w:rsidRPr="00915930" w:rsidRDefault="0073426E" w:rsidP="00723B17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3426E" w:rsidRDefault="0073426E" w:rsidP="00E622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3426E" w:rsidRPr="00915930" w:rsidRDefault="0073426E" w:rsidP="00E622CE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3426E" w:rsidRPr="009A5936" w:rsidRDefault="0073426E" w:rsidP="00FF5E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</w:t>
            </w:r>
            <w:r w:rsidR="00FF5EE0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A7309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C25748" w:rsidRPr="00570769" w:rsidRDefault="00C25748" w:rsidP="00A73094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3426E" w:rsidRPr="000A0320" w:rsidRDefault="0073426E" w:rsidP="00E6141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73426E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3426E" w:rsidRPr="009A5936" w:rsidRDefault="0073426E" w:rsidP="00FF5EE0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2</w:t>
            </w:r>
            <w:r w:rsidR="00FF5EE0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/8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Pr="000A0320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  <w:tc>
          <w:tcPr>
            <w:tcW w:w="4578" w:type="dxa"/>
            <w:vAlign w:val="center"/>
          </w:tcPr>
          <w:p w:rsidR="0073426E" w:rsidRPr="000A0320" w:rsidRDefault="0073426E" w:rsidP="00723B1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</w:tc>
      </w:tr>
      <w:tr w:rsidR="0073426E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3426E" w:rsidRPr="009A5936" w:rsidRDefault="0073426E" w:rsidP="00FF5EE0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FF5EE0">
              <w:rPr>
                <w:b/>
                <w:sz w:val="26"/>
                <w:szCs w:val="26"/>
                <w:lang w:val="da-DK"/>
              </w:rPr>
              <w:t>30</w:t>
            </w:r>
            <w:r>
              <w:rPr>
                <w:b/>
                <w:sz w:val="26"/>
                <w:szCs w:val="26"/>
                <w:lang w:val="da-DK"/>
              </w:rPr>
              <w:t>/8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3426E" w:rsidRDefault="0073426E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73426E" w:rsidRPr="006F5836" w:rsidRDefault="0073426E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</w:tc>
        <w:tc>
          <w:tcPr>
            <w:tcW w:w="4578" w:type="dxa"/>
          </w:tcPr>
          <w:p w:rsidR="0073426E" w:rsidRDefault="0073426E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73426E" w:rsidRPr="0073426E" w:rsidRDefault="0073426E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A5E"/>
    <w:rsid w:val="005A2C0B"/>
    <w:rsid w:val="005A305F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3D"/>
    <w:rsid w:val="00E2479F"/>
    <w:rsid w:val="00E24971"/>
    <w:rsid w:val="00E24BAF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4A2"/>
    <w:rsid w:val="00F0690C"/>
    <w:rsid w:val="00F069FD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AB9F-0DCF-4322-BF82-B907179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1110</cp:revision>
  <cp:lastPrinted>2020-07-18T00:37:00Z</cp:lastPrinted>
  <dcterms:created xsi:type="dcterms:W3CDTF">2020-03-09T09:33:00Z</dcterms:created>
  <dcterms:modified xsi:type="dcterms:W3CDTF">2020-08-23T01:28:00Z</dcterms:modified>
</cp:coreProperties>
</file>